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90F6" w14:textId="7D57FAF9" w:rsidR="00F4720F" w:rsidRDefault="001A2360" w:rsidP="00F4720F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</w:pPr>
      <w:proofErr w:type="spellStart"/>
      <w:r>
        <w:rPr>
          <w:b/>
          <w:bCs/>
        </w:rPr>
        <w:t>Supplementary</w:t>
      </w:r>
      <w:proofErr w:type="spellEnd"/>
      <w:r>
        <w:rPr>
          <w:b/>
          <w:bCs/>
        </w:rPr>
        <w:t xml:space="preserve"> table 1</w:t>
      </w:r>
      <w:r w:rsidR="00F4720F" w:rsidRPr="00F4720F">
        <w:rPr>
          <w:b/>
          <w:bCs/>
        </w:rPr>
        <w:t xml:space="preserve">. </w:t>
      </w:r>
      <w:proofErr w:type="spellStart"/>
      <w:r w:rsidR="000E2543">
        <w:t>Prevalence</w:t>
      </w:r>
      <w:proofErr w:type="spellEnd"/>
      <w:r w:rsidR="00F4720F" w:rsidRPr="00F4720F">
        <w:t xml:space="preserve"> of </w:t>
      </w:r>
      <w:r w:rsidR="00A61D60">
        <w:t xml:space="preserve">CPE </w:t>
      </w:r>
      <w:proofErr w:type="spellStart"/>
      <w:r w:rsidR="00A61D60">
        <w:t>carriage</w:t>
      </w:r>
      <w:proofErr w:type="spellEnd"/>
      <w:r w:rsidR="00A61D60">
        <w:t xml:space="preserve"> and distribution of the 103 CPE </w:t>
      </w:r>
      <w:proofErr w:type="spellStart"/>
      <w:r w:rsidR="00A61D60">
        <w:t>strains</w:t>
      </w:r>
      <w:proofErr w:type="spellEnd"/>
      <w:r w:rsidR="00A61D60">
        <w:t xml:space="preserve"> </w:t>
      </w:r>
      <w:proofErr w:type="spellStart"/>
      <w:r w:rsidR="000E2543">
        <w:rPr>
          <w:iCs/>
        </w:rPr>
        <w:t>according</w:t>
      </w:r>
      <w:proofErr w:type="spellEnd"/>
      <w:r w:rsidR="000E2543">
        <w:rPr>
          <w:iCs/>
        </w:rPr>
        <w:t xml:space="preserve"> to centers</w:t>
      </w:r>
      <w:r w:rsidR="00F4720F" w:rsidRPr="00F4720F">
        <w:t>.</w:t>
      </w:r>
      <w:r w:rsidR="00F4720F" w:rsidRPr="00F4720F">
        <w:rPr>
          <w:b/>
          <w:bCs/>
        </w:rPr>
        <w:t> </w:t>
      </w:r>
      <w:r w:rsidR="00F4720F" w:rsidRPr="00F4720F">
        <w:t> </w:t>
      </w:r>
    </w:p>
    <w:p w14:paraId="67C6AB2C" w14:textId="77777777" w:rsidR="00F4720F" w:rsidRPr="00F4720F" w:rsidRDefault="00F4720F" w:rsidP="00F4720F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</w:pPr>
    </w:p>
    <w:tbl>
      <w:tblPr>
        <w:tblW w:w="10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3"/>
        <w:gridCol w:w="726"/>
        <w:gridCol w:w="725"/>
        <w:gridCol w:w="725"/>
        <w:gridCol w:w="725"/>
        <w:gridCol w:w="726"/>
        <w:gridCol w:w="725"/>
        <w:gridCol w:w="693"/>
        <w:gridCol w:w="29"/>
        <w:gridCol w:w="722"/>
        <w:gridCol w:w="727"/>
        <w:gridCol w:w="1014"/>
      </w:tblGrid>
      <w:tr w:rsidR="002E3495" w:rsidRPr="00F4720F" w14:paraId="33A20182" w14:textId="77777777" w:rsidTr="0040111C">
        <w:trPr>
          <w:trHeight w:val="72"/>
        </w:trPr>
        <w:tc>
          <w:tcPr>
            <w:tcW w:w="296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hideMark/>
          </w:tcPr>
          <w:p w14:paraId="421C2B20" w14:textId="67F57530" w:rsidR="002E3495" w:rsidRPr="00F4720F" w:rsidRDefault="002E3495" w:rsidP="00062182">
            <w:pPr>
              <w:widowControl w:val="0"/>
              <w:contextualSpacing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</w:p>
        </w:tc>
        <w:tc>
          <w:tcPr>
            <w:tcW w:w="6505" w:type="dxa"/>
            <w:gridSpan w:val="10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hideMark/>
          </w:tcPr>
          <w:p w14:paraId="1AF995BE" w14:textId="7429866D" w:rsidR="002E3495" w:rsidRPr="00F4720F" w:rsidRDefault="002E3495" w:rsidP="0018396B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proofErr w:type="spellStart"/>
            <w:r w:rsidRPr="00EE4980">
              <w:rPr>
                <w:rFonts w:eastAsia="Times New Roman" w:cs="Times New Roman"/>
                <w:szCs w:val="24"/>
                <w:lang w:val="fr-FR" w:eastAsia="fr-FR"/>
              </w:rPr>
              <w:t>Number</w:t>
            </w:r>
            <w:proofErr w:type="spellEnd"/>
            <w:r w:rsidRPr="00EE4980">
              <w:rPr>
                <w:rFonts w:eastAsia="Times New Roman" w:cs="Times New Roman"/>
                <w:szCs w:val="24"/>
                <w:lang w:val="fr-FR" w:eastAsia="fr-FR"/>
              </w:rPr>
              <w:t xml:space="preserve"> of patients </w:t>
            </w:r>
            <w:proofErr w:type="spellStart"/>
            <w:r w:rsidRPr="00EE4980">
              <w:rPr>
                <w:rFonts w:eastAsia="Times New Roman" w:cs="Times New Roman"/>
                <w:szCs w:val="24"/>
                <w:lang w:val="fr-FR" w:eastAsia="fr-FR"/>
              </w:rPr>
              <w:t>according</w:t>
            </w:r>
            <w:proofErr w:type="spellEnd"/>
            <w:r w:rsidRPr="00EE4980">
              <w:rPr>
                <w:rFonts w:eastAsia="Times New Roman" w:cs="Times New Roman"/>
                <w:szCs w:val="24"/>
                <w:lang w:val="fr-FR" w:eastAsia="fr-FR"/>
              </w:rPr>
              <w:t xml:space="preserve"> to</w:t>
            </w:r>
            <w:r>
              <w:rPr>
                <w:rFonts w:eastAsia="Times New Roman" w:cs="Times New Roman"/>
                <w:szCs w:val="24"/>
                <w:lang w:val="fr-FR" w:eastAsia="fr-FR"/>
              </w:rPr>
              <w:t xml:space="preserve"> centers</w:t>
            </w:r>
          </w:p>
        </w:tc>
        <w:tc>
          <w:tcPr>
            <w:tcW w:w="1016" w:type="dxa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hideMark/>
          </w:tcPr>
          <w:p w14:paraId="46D3B90F" w14:textId="77777777" w:rsidR="002E3495" w:rsidRDefault="002E3495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All</w:t>
            </w:r>
          </w:p>
          <w:p w14:paraId="73F25B35" w14:textId="729ED39A" w:rsidR="002E3495" w:rsidRPr="00F4720F" w:rsidRDefault="002E3495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patients</w:t>
            </w:r>
          </w:p>
        </w:tc>
      </w:tr>
      <w:tr w:rsidR="00BE132D" w:rsidRPr="00F4720F" w14:paraId="16C2C152" w14:textId="77777777" w:rsidTr="0040111C">
        <w:trPr>
          <w:trHeight w:val="87"/>
        </w:trPr>
        <w:tc>
          <w:tcPr>
            <w:tcW w:w="29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139721A9" w14:textId="34E9DA8B" w:rsidR="00BE132D" w:rsidRPr="00F4720F" w:rsidRDefault="00BE132D" w:rsidP="00DB233E">
            <w:pPr>
              <w:widowControl w:val="0"/>
              <w:contextualSpacing/>
              <w:jc w:val="right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7F30047" w14:textId="4D80F235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1 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05E59E4" w14:textId="2629030B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2 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AB5F37" w14:textId="0DAD4456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3 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707D38" w14:textId="23EAC709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4 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980CF0C" w14:textId="08B43063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5 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93C304" w14:textId="375E413A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6 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8AD717B" w14:textId="2EDDE110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7 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E74D6F" w14:textId="2BC436B5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8 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925551" w14:textId="66302611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C</w:t>
            </w:r>
            <w:r w:rsidRPr="00972FA2">
              <w:rPr>
                <w:rFonts w:eastAsia="Times New Roman" w:cs="Times New Roman"/>
                <w:szCs w:val="24"/>
                <w:lang w:val="fr-FR" w:eastAsia="fr-FR"/>
              </w:rPr>
              <w:t>9 </w:t>
            </w:r>
          </w:p>
        </w:tc>
        <w:tc>
          <w:tcPr>
            <w:tcW w:w="1016" w:type="dxa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CDFF4E4" w14:textId="707CB88F" w:rsidR="00BE132D" w:rsidRPr="00F4720F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</w:p>
        </w:tc>
      </w:tr>
      <w:tr w:rsidR="00F4720F" w:rsidRPr="00F4720F" w14:paraId="2EDAFF7B" w14:textId="77777777" w:rsidTr="0040111C">
        <w:trPr>
          <w:trHeight w:val="255"/>
        </w:trPr>
        <w:tc>
          <w:tcPr>
            <w:tcW w:w="29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7F2F3F" w14:textId="34D5BA76" w:rsidR="00F4720F" w:rsidRPr="00F4720F" w:rsidRDefault="00062182" w:rsidP="00DB233E">
            <w:pPr>
              <w:widowControl w:val="0"/>
              <w:contextualSpacing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 xml:space="preserve">Total </w:t>
            </w:r>
            <w:proofErr w:type="spellStart"/>
            <w:r>
              <w:rPr>
                <w:rFonts w:eastAsia="Times New Roman" w:cs="Times New Roman"/>
                <w:szCs w:val="24"/>
                <w:lang w:val="fr-FR" w:eastAsia="fr-FR"/>
              </w:rPr>
              <w:t>n</w:t>
            </w:r>
            <w:r w:rsidR="00F4720F" w:rsidRPr="00F4720F">
              <w:rPr>
                <w:rFonts w:eastAsia="Times New Roman" w:cs="Times New Roman"/>
                <w:szCs w:val="24"/>
                <w:lang w:val="fr-FR" w:eastAsia="fr-FR"/>
              </w:rPr>
              <w:t>umber</w:t>
            </w:r>
            <w:proofErr w:type="spellEnd"/>
            <w:r w:rsidR="00F4720F" w:rsidRPr="00F4720F">
              <w:rPr>
                <w:rFonts w:eastAsia="Times New Roman" w:cs="Times New Roman"/>
                <w:szCs w:val="24"/>
                <w:lang w:val="fr-FR" w:eastAsia="fr-FR"/>
              </w:rPr>
              <w:t xml:space="preserve"> of patients </w:t>
            </w:r>
          </w:p>
        </w:tc>
        <w:tc>
          <w:tcPr>
            <w:tcW w:w="7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4502A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29 </w:t>
            </w:r>
          </w:p>
        </w:tc>
        <w:tc>
          <w:tcPr>
            <w:tcW w:w="7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C431A7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31 </w:t>
            </w:r>
          </w:p>
        </w:tc>
        <w:tc>
          <w:tcPr>
            <w:tcW w:w="7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197B3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28 </w:t>
            </w:r>
          </w:p>
        </w:tc>
        <w:tc>
          <w:tcPr>
            <w:tcW w:w="7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5AB87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32 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263D7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29 </w:t>
            </w:r>
          </w:p>
        </w:tc>
        <w:tc>
          <w:tcPr>
            <w:tcW w:w="7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CE414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31 </w:t>
            </w: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E6BD38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30 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5BAD3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14 </w:t>
            </w: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D144F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30 </w:t>
            </w: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0E480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254</w:t>
            </w:r>
          </w:p>
        </w:tc>
      </w:tr>
      <w:tr w:rsidR="00BE132D" w:rsidRPr="00BE132D" w14:paraId="71BAF585" w14:textId="77777777" w:rsidTr="0040111C">
        <w:trPr>
          <w:trHeight w:val="70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D2AF55" w14:textId="77777777" w:rsidR="00BE132D" w:rsidRPr="00BE132D" w:rsidRDefault="00BE132D" w:rsidP="004E404D">
            <w:pPr>
              <w:widowControl w:val="0"/>
              <w:contextualSpacing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36AE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9325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B56D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FF46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F0D5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CCB09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DFD4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88D66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638A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864AC" w14:textId="77777777" w:rsidR="00BE132D" w:rsidRPr="00BE132D" w:rsidRDefault="00BE132D" w:rsidP="004E404D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</w:tr>
      <w:tr w:rsidR="00F4720F" w:rsidRPr="00F4720F" w14:paraId="2526A2F9" w14:textId="77777777" w:rsidTr="0040111C">
        <w:trPr>
          <w:trHeight w:val="255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9F86BE" w14:textId="77777777" w:rsidR="002E3495" w:rsidRDefault="00F4720F" w:rsidP="00DB233E">
            <w:pPr>
              <w:widowControl w:val="0"/>
              <w:contextualSpacing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 xml:space="preserve">CPE carriers </w:t>
            </w:r>
          </w:p>
          <w:p w14:paraId="2287EAA0" w14:textId="33010B5B" w:rsidR="00F4720F" w:rsidRPr="00F4720F" w:rsidRDefault="00F4720F" w:rsidP="002E3495">
            <w:pPr>
              <w:widowControl w:val="0"/>
              <w:ind w:firstLine="142"/>
              <w:contextualSpacing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(%)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0C6E7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5 (17.2)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B7065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5 (16.1)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3C2C8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7 (25.0)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468AA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11 (34.4)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04541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20 (69.0)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DC66C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11 (35.5)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BD29C" w14:textId="77777777" w:rsid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1</w:t>
            </w:r>
          </w:p>
          <w:p w14:paraId="43520815" w14:textId="5EDB57DA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(3.3) 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6CABB" w14:textId="77777777" w:rsid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4</w:t>
            </w:r>
          </w:p>
          <w:p w14:paraId="3D0CE838" w14:textId="29DC120C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(28.6)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1C5E8" w14:textId="77777777" w:rsid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9</w:t>
            </w:r>
          </w:p>
          <w:p w14:paraId="333576F9" w14:textId="69023231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(30.0)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F0FDF" w14:textId="77777777" w:rsid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73</w:t>
            </w:r>
          </w:p>
          <w:p w14:paraId="25220500" w14:textId="18C0989C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(28.7)</w:t>
            </w:r>
          </w:p>
        </w:tc>
      </w:tr>
      <w:tr w:rsidR="00BE132D" w:rsidRPr="00BE132D" w14:paraId="09D718E8" w14:textId="77777777" w:rsidTr="0040111C">
        <w:trPr>
          <w:trHeight w:val="70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9A318F" w14:textId="77777777" w:rsidR="00BE132D" w:rsidRPr="00BE132D" w:rsidRDefault="00BE132D" w:rsidP="00DB233E">
            <w:pPr>
              <w:widowControl w:val="0"/>
              <w:contextualSpacing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C378E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1F1F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2CE9D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3B86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3907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5A7F9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BA8B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66474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876A8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CD92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</w:tr>
      <w:tr w:rsidR="00F4720F" w:rsidRPr="00F4720F" w14:paraId="33A35BD0" w14:textId="77777777" w:rsidTr="0040111C">
        <w:trPr>
          <w:trHeight w:val="60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646F95B" w14:textId="0E5DBD06" w:rsidR="00F4720F" w:rsidRPr="00F4720F" w:rsidRDefault="002E3495" w:rsidP="00F4720F">
            <w:pPr>
              <w:widowControl w:val="0"/>
              <w:ind w:left="142" w:hanging="142"/>
              <w:contextualSpacing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 xml:space="preserve">CPE and </w:t>
            </w:r>
            <w:proofErr w:type="spellStart"/>
            <w:r>
              <w:rPr>
                <w:rFonts w:eastAsia="Times New Roman" w:cs="Times New Roman"/>
                <w:szCs w:val="24"/>
                <w:lang w:val="fr-FR" w:eastAsia="fr-FR"/>
              </w:rPr>
              <w:t>colRE</w:t>
            </w:r>
            <w:proofErr w:type="spellEnd"/>
            <w:r>
              <w:rPr>
                <w:rFonts w:eastAsia="Times New Roman" w:cs="Times New Roman"/>
                <w:szCs w:val="24"/>
                <w:lang w:val="fr-FR" w:eastAsia="fr-FR"/>
              </w:rPr>
              <w:t xml:space="preserve"> carriers </w:t>
            </w:r>
            <w:r w:rsidR="00F4720F" w:rsidRPr="00F4720F">
              <w:rPr>
                <w:rFonts w:eastAsia="Times New Roman" w:cs="Times New Roman"/>
                <w:szCs w:val="24"/>
                <w:lang w:val="fr-FR" w:eastAsia="fr-FR"/>
              </w:rPr>
              <w:t>(%)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8FC29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EA482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34998" w14:textId="77777777" w:rsidR="002E3495" w:rsidRDefault="002E3495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2</w:t>
            </w:r>
          </w:p>
          <w:p w14:paraId="3A09F38E" w14:textId="0B7836E8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(7.1)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170BE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F00EA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7 (24.1)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345D7" w14:textId="77777777" w:rsid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3</w:t>
            </w:r>
          </w:p>
          <w:p w14:paraId="6932ED51" w14:textId="6B7B1C33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(9.7)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7343C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 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BCCA5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6B087" w14:textId="77777777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3EB5A" w14:textId="77777777" w:rsid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Cs w:val="24"/>
                <w:lang w:val="fr-FR" w:eastAsia="fr-FR"/>
              </w:rPr>
              <w:t>12</w:t>
            </w:r>
          </w:p>
          <w:p w14:paraId="79BF1C08" w14:textId="74F8D42D" w:rsidR="00F4720F" w:rsidRPr="00F4720F" w:rsidRDefault="00F4720F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(4.7)</w:t>
            </w:r>
          </w:p>
        </w:tc>
      </w:tr>
      <w:tr w:rsidR="00BE132D" w:rsidRPr="00BE132D" w14:paraId="7EA4801F" w14:textId="77777777" w:rsidTr="0040111C">
        <w:trPr>
          <w:trHeight w:val="60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2EB62D" w14:textId="77777777" w:rsidR="00BE132D" w:rsidRPr="00BE132D" w:rsidRDefault="00BE132D" w:rsidP="00F4720F">
            <w:pPr>
              <w:widowControl w:val="0"/>
              <w:ind w:left="142" w:hanging="142"/>
              <w:contextualSpacing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BE6E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52E1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D888A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C0EB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C659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A090B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9B421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01441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5D948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6690" w14:textId="77777777" w:rsidR="00BE132D" w:rsidRPr="00BE132D" w:rsidRDefault="00BE132D" w:rsidP="00DB233E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 w:val="12"/>
                <w:szCs w:val="12"/>
                <w:lang w:val="fr-FR" w:eastAsia="fr-FR"/>
              </w:rPr>
            </w:pPr>
          </w:p>
        </w:tc>
      </w:tr>
      <w:tr w:rsidR="0040111C" w:rsidRPr="00F4720F" w14:paraId="79BF788F" w14:textId="77777777" w:rsidTr="002C58DA">
        <w:trPr>
          <w:trHeight w:val="255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C9DA7" w14:textId="125E1CAD" w:rsidR="0040111C" w:rsidRPr="0040111C" w:rsidRDefault="0040111C" w:rsidP="0040111C">
            <w:pPr>
              <w:widowControl w:val="0"/>
              <w:ind w:left="142" w:hanging="142"/>
              <w:contextualSpacing/>
              <w:textAlignment w:val="baseline"/>
              <w:rPr>
                <w:rFonts w:eastAsia="Times New Roman" w:cs="Times New Roman"/>
                <w:szCs w:val="24"/>
                <w:lang w:eastAsia="fr-FR"/>
              </w:rPr>
            </w:pPr>
            <w:r w:rsidRPr="00F4720F">
              <w:rPr>
                <w:rFonts w:eastAsia="Times New Roman" w:cs="Times New Roman"/>
                <w:szCs w:val="24"/>
                <w:lang w:eastAsia="fr-FR"/>
              </w:rPr>
              <w:t xml:space="preserve">Number of </w:t>
            </w:r>
            <w:r>
              <w:rPr>
                <w:rFonts w:eastAsia="Times New Roman" w:cs="Times New Roman"/>
                <w:szCs w:val="24"/>
                <w:lang w:eastAsia="fr-FR"/>
              </w:rPr>
              <w:t xml:space="preserve">carriers with one </w:t>
            </w:r>
            <w:r w:rsidRPr="00F4720F">
              <w:rPr>
                <w:rFonts w:eastAsia="Times New Roman" w:cs="Times New Roman"/>
                <w:szCs w:val="24"/>
                <w:lang w:eastAsia="fr-FR"/>
              </w:rPr>
              <w:t xml:space="preserve">CPE 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8EC95" w14:textId="09D15DC7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8CC99" w14:textId="40074315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DD375" w14:textId="71A54169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63375" w14:textId="6BCB4F9B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0BE09" w14:textId="71B9CDE3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73164" w14:textId="001C82EB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EA62A" w14:textId="60D711D0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9751F" w14:textId="35D34B5B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2EF444" w14:textId="05FEAE6A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D8B8E" w14:textId="77777777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50</w:t>
            </w:r>
          </w:p>
        </w:tc>
      </w:tr>
      <w:tr w:rsidR="0040111C" w:rsidRPr="00F4720F" w14:paraId="10F6D51B" w14:textId="77777777" w:rsidTr="002C58DA">
        <w:trPr>
          <w:trHeight w:val="32"/>
        </w:trPr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8EDC7" w14:textId="24EC08D1" w:rsidR="0040111C" w:rsidRPr="00F4720F" w:rsidRDefault="0040111C" w:rsidP="004E404D">
            <w:pPr>
              <w:widowControl w:val="0"/>
              <w:contextualSpacing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eastAsia="fr-FR"/>
              </w:rPr>
              <w:t xml:space="preserve">Number of </w:t>
            </w:r>
            <w:r>
              <w:rPr>
                <w:rFonts w:eastAsia="Times New Roman" w:cs="Times New Roman"/>
                <w:szCs w:val="24"/>
                <w:lang w:eastAsia="fr-FR"/>
              </w:rPr>
              <w:t xml:space="preserve">carriers with    </w:t>
            </w:r>
            <w:r w:rsidRPr="00F4720F">
              <w:rPr>
                <w:rFonts w:eastAsia="Times New Roman" w:cs="Times New Roman"/>
                <w:szCs w:val="24"/>
                <w:u w:val="single"/>
                <w:lang w:val="fr-FR" w:eastAsia="fr-FR"/>
              </w:rPr>
              <w:t>&gt;</w:t>
            </w: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2 </w:t>
            </w:r>
            <w:r>
              <w:rPr>
                <w:rFonts w:eastAsia="Times New Roman" w:cs="Times New Roman"/>
                <w:szCs w:val="24"/>
                <w:lang w:eastAsia="fr-FR"/>
              </w:rPr>
              <w:t xml:space="preserve"> </w:t>
            </w:r>
            <w:r w:rsidRPr="00F4720F">
              <w:rPr>
                <w:rFonts w:eastAsia="Times New Roman" w:cs="Times New Roman"/>
                <w:szCs w:val="24"/>
                <w:lang w:eastAsia="fr-FR"/>
              </w:rPr>
              <w:t xml:space="preserve">CPE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869999" w14:textId="1675CF82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BF662A" w14:textId="40A66E24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BF1C19" w14:textId="4BDC3298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A59F75" w14:textId="598DD10D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32412" w14:textId="3099C5C7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EB94D6" w14:textId="164525E8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B9CED3" w14:textId="75CBFB1D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4062E0" w14:textId="2D6D6C77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DE659" w14:textId="59E6DE7B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A95EF" w14:textId="77777777" w:rsidR="0040111C" w:rsidRPr="00F4720F" w:rsidRDefault="0040111C" w:rsidP="0040111C">
            <w:pPr>
              <w:widowControl w:val="0"/>
              <w:contextualSpacing/>
              <w:jc w:val="center"/>
              <w:textAlignment w:val="baseline"/>
              <w:rPr>
                <w:rFonts w:eastAsia="Times New Roman" w:cs="Times New Roman"/>
                <w:szCs w:val="24"/>
                <w:lang w:val="fr-FR" w:eastAsia="fr-FR"/>
              </w:rPr>
            </w:pPr>
            <w:r w:rsidRPr="00F4720F">
              <w:rPr>
                <w:rFonts w:eastAsia="Times New Roman" w:cs="Times New Roman"/>
                <w:szCs w:val="24"/>
                <w:lang w:val="fr-FR" w:eastAsia="fr-FR"/>
              </w:rPr>
              <w:t>23</w:t>
            </w:r>
          </w:p>
        </w:tc>
      </w:tr>
    </w:tbl>
    <w:p w14:paraId="55F08B8A" w14:textId="16326280" w:rsidR="005653B3" w:rsidRPr="001A2360" w:rsidRDefault="005653B3" w:rsidP="001A2360">
      <w:pPr>
        <w:spacing w:before="0" w:after="200" w:line="276" w:lineRule="auto"/>
        <w:rPr>
          <w:rFonts w:eastAsia="Times New Roman" w:cs="Times New Roman"/>
          <w:b/>
          <w:bCs/>
          <w:szCs w:val="24"/>
          <w:lang w:val="fr-FR" w:eastAsia="fr-FR"/>
        </w:rPr>
      </w:pPr>
    </w:p>
    <w:sectPr w:rsidR="005653B3" w:rsidRPr="001A2360" w:rsidSect="00171C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2240" w:h="15840"/>
      <w:pgMar w:top="1138" w:right="1181" w:bottom="1138" w:left="1282" w:header="283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37143" w14:textId="77777777" w:rsidR="00171C00" w:rsidRDefault="00171C00" w:rsidP="00117666">
      <w:pPr>
        <w:spacing w:after="0"/>
      </w:pPr>
      <w:r>
        <w:separator/>
      </w:r>
    </w:p>
  </w:endnote>
  <w:endnote w:type="continuationSeparator" w:id="0">
    <w:p w14:paraId="6636041A" w14:textId="77777777" w:rsidR="00171C00" w:rsidRDefault="00171C00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CB79" w14:textId="77777777" w:rsidR="004E404D" w:rsidRPr="00577C4C" w:rsidRDefault="004E404D">
    <w:pPr>
      <w:pStyle w:val="Footer"/>
      <w:rPr>
        <w:color w:val="C00000"/>
        <w:szCs w:val="24"/>
      </w:rPr>
    </w:pPr>
    <w:r w:rsidRPr="00577C4C">
      <w:rPr>
        <w:noProof/>
        <w:color w:val="C00000"/>
        <w:szCs w:val="24"/>
        <w:lang w:val="fr-FR" w:eastAsia="fr-FR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744FF29" wp14:editId="0CFDB4C5">
              <wp:simplePos x="0" y="0"/>
              <wp:positionH relativeFrom="column">
                <wp:posOffset>-108280</wp:posOffset>
              </wp:positionH>
              <wp:positionV relativeFrom="paragraph">
                <wp:posOffset>-58420</wp:posOffset>
              </wp:positionV>
              <wp:extent cx="3672205" cy="504190"/>
              <wp:effectExtent l="0" t="0" r="444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2205" cy="504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187B51" w14:textId="77777777" w:rsidR="004E404D" w:rsidRPr="00E9561B" w:rsidRDefault="004E404D">
                          <w:pPr>
                            <w:rPr>
                              <w:color w:val="C00000"/>
                            </w:rPr>
                          </w:pPr>
                          <w:r w:rsidRPr="00E9561B">
                            <w:rPr>
                              <w:color w:val="C00000"/>
                            </w:rPr>
                            <w:t>This is a provisional file, not the final typeset article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44FF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8.55pt;margin-top:-4.6pt;width:289.15pt;height:39.7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wf5DQIAAPYDAAAOAAAAZHJzL2Uyb0RvYy54bWysU9tu2zAMfR+wfxD0vtjJkrYx4hRdugwD&#10;ugvQ7QNkWY6FyaJGKbGzry8lp2nQvQ3Tg0CK1BF5eLS6HTrDDgq9Blvy6STnTFkJtba7kv/8sX13&#10;w5kPwtbCgFUlPyrPb9dv36x6V6gZtGBqhYxArC96V/I2BFdkmZet6oSfgFOWgg1gJwK5uMtqFD2h&#10;dyab5flV1gPWDkEq7+n0fgzydcJvGiXDt6bxKjBTcqotpB3TXsU9W69EsUPhWi1PZYh/qKIT2tKj&#10;Z6h7EQTbo/4LqtMSwUMTJhK6DJpGS5V6oG6m+atuHlvhVOqFyPHuTJP/f7Dy6+HRfUcWhg8w0ABT&#10;E949gPzlmYVNK+xO3SFC3ypR08PTSFnWO1+crkaqfeEjSNV/gZqGLPYBEtDQYBdZoT4ZodMAjmfS&#10;1RCYpMP3V9ezWb7gTFJskc+nyzSVTBTPtx368ElBx6JRcqShJnRxePAhViOK55T4mAej6602Jjm4&#10;qzYG2UGQALZppQZepRnL+pIvF7NFQrYQ7ydtdDqQQI3uSn6TxzVKJrLx0dYpJQhtRpsqMfZET2Rk&#10;5CYM1UCJkaYK6iMRhTAKkT4OGS3gH856EmHJ/e+9QMWZ+WyJ7OV0Po+qTc58cT0jBy8j1WVEWElQ&#10;JQ+cjeYmJKUnHtwdDWWrE18vlZxqJXElGk8fIar30k9ZL991/QQAAP//AwBQSwMEFAAGAAgAAAAh&#10;ADQMELDdAAAACQEAAA8AAABkcnMvZG93bnJldi54bWxMj01Lw0AQhu+C/2EZwVu7SaCtptmUYvHi&#10;QbAKetxmJ9nQ/WJ3m8Z/73jS2zvMwzvPNLvZGjZhTKN3AsplAQxd59XoBgEf78+LB2ApS6ek8Q4F&#10;fGOCXXt708ha+at7w+mYB0YlLtVSgM451JynTqOVaekDOtr1PlqZaYwDV1FeqdwaXhXFmls5Orqg&#10;ZcAnjd35eLECPq0e1SG+fvXKTIeXfr8KcwxC3N/N+y2wjHP+g+FXn9ShJaeTvziVmBGwKDcloRQe&#10;K2AErNYlhZOATVEBbxv+/4P2BwAA//8DAFBLAQItABQABgAIAAAAIQC2gziS/gAAAOEBAAATAAAA&#10;AAAAAAAAAAAAAAAAAABbQ29udGVudF9UeXBlc10ueG1sUEsBAi0AFAAGAAgAAAAhADj9If/WAAAA&#10;lAEAAAsAAAAAAAAAAAAAAAAALwEAAF9yZWxzLy5yZWxzUEsBAi0AFAAGAAgAAAAhABEHB/kNAgAA&#10;9gMAAA4AAAAAAAAAAAAAAAAALgIAAGRycy9lMm9Eb2MueG1sUEsBAi0AFAAGAAgAAAAhADQMELDd&#10;AAAACQEAAA8AAAAAAAAAAAAAAAAAZwQAAGRycy9kb3ducmV2LnhtbFBLBQYAAAAABAAEAPMAAABx&#10;BQAAAAA=&#10;" stroked="f">
              <v:textbox style="mso-fit-shape-to-text:t">
                <w:txbxContent>
                  <w:p w14:paraId="7B187B51" w14:textId="77777777" w:rsidR="004E404D" w:rsidRPr="00E9561B" w:rsidRDefault="004E404D">
                    <w:pPr>
                      <w:rPr>
                        <w:color w:val="C00000"/>
                      </w:rPr>
                    </w:pPr>
                    <w:r w:rsidRPr="00E9561B">
                      <w:rPr>
                        <w:color w:val="C00000"/>
                      </w:rPr>
                      <w:t>This is a provisional file, not the final typeset article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C0C9A1E" wp14:editId="0A8165B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3464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346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86276A" w14:textId="77777777" w:rsidR="004E404D" w:rsidRPr="00577C4C" w:rsidRDefault="004E404D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1A2360" w:rsidRPr="001A2360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0C9A1E" id="Text Box 1" o:spid="_x0000_s1027" type="#_x0000_t202" style="position:absolute;margin-left:67.6pt;margin-top:0;width:118.8pt;height:26.3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m8HwIAAEEEAAAOAAAAZHJzL2Uyb0RvYy54bWysU8lu2zAQvRfoPxC815LXJILlwE3gokCQ&#10;BHCKnGmKtASQHJakLblf3yHlDWlPRS/UjN5wlveG8/tOK7IXzjdgSjoc5JQIw6FqzLakP95WX24p&#10;8YGZiikwoqQH4en94vOneWsLMYIaVCUcwSTGF60taR2CLbLM81po5gdghUFQgtMsoOu2WeVYi9m1&#10;ykZ5PstacJV1wIX3+PexB+ki5ZdS8PAipReBqJJibyGdLp2beGaLOSu2jtm64cc22D90oVljsOg5&#10;1SMLjOxc80cq3XAHHmQYcNAZSNlwkWbAaYb5h2nWNbMizYLkeHumyf+/tPx5v7avjoTuK3QoYCSk&#10;tb7w+DPO00mn4xc7JYgjhYczbaILhMdL0/z2ZoYQR2w8nswm05gmu9y2zodvAjSJRkkdypLYYvsn&#10;H/rQU0gsZmDVKJWkUYa0JZ2Np3m6cEYwuTIxViSRj2kunUcrdJuONNXVVBuoDjisg34PvOWrBjt6&#10;Yj68MofC4xC4zOEFD6kAK8PRoqQG9+tv/2M86oEoJS0uUkn9zx1zghL13aBSd8PJJG5ecibTmxE6&#10;7hrZXCNmpx8Ad3WIz8byZMb4oE6mdKDfceeXsSpCzHCsXdJwMh9Cv974ZrhYLlMQ7ppl4cmsLY+p&#10;I2+R77funTl7FCWgnM9wWjlWfNCmj403vV3uAiqUhIs896yi4NHBPU3SH99UfAjXfoq6vPzFbwAA&#10;AP//AwBQSwMEFAAGAAgAAAAhADk/ZFHZAAAABAEAAA8AAABkcnMvZG93bnJldi54bWxMj8FqwzAQ&#10;RO+F/oPYQi6lkePSpLiWQwj4HOLkAxRrazuRVsaSY/fvu+2lvSwMM8y8zbezs+KOQ+g8KVgtExBI&#10;tTcdNQrOp/LlHUSImoy2nlDBFwbYFo8Puc6Mn+iI9yo2gksoZFpBG2OfSRnqFp0OS98jsffpB6cj&#10;y6GRZtATlzsr0yRZS6c74oVW97hvsb5Vo1Pg0+nZHqtVuT9M1zI5jHiqAiq1eJp3HyAizvEvDD/4&#10;jA4FM138SCYIq4Afib+XvfR1swZxUfCWbkAWufwPX3wDAAD//wMAUEsBAi0AFAAGAAgAAAAhALaD&#10;OJL+AAAA4QEAABMAAAAAAAAAAAAAAAAAAAAAAFtDb250ZW50X1R5cGVzXS54bWxQSwECLQAUAAYA&#10;CAAAACEAOP0h/9YAAACUAQAACwAAAAAAAAAAAAAAAAAvAQAAX3JlbHMvLnJlbHNQSwECLQAUAAYA&#10;CAAAACEAIVxJvB8CAABBBAAADgAAAAAAAAAAAAAAAAAuAgAAZHJzL2Uyb0RvYy54bWxQSwECLQAU&#10;AAYACAAAACEAOT9kUdkAAAAEAQAADwAAAAAAAAAAAAAAAAB5BAAAZHJzL2Rvd25yZXYueG1sUEsF&#10;BgAAAAAEAAQA8wAAAH8FAAAAAA==&#10;" filled="f" stroked="f" strokeweight=".5pt">
              <v:textbox style="mso-fit-shape-to-text:t">
                <w:txbxContent>
                  <w:p w14:paraId="2B86276A" w14:textId="77777777" w:rsidR="004E404D" w:rsidRPr="00577C4C" w:rsidRDefault="004E404D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1A2360" w:rsidRPr="001A2360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8A60F" w14:textId="77777777" w:rsidR="004E404D" w:rsidRPr="00577C4C" w:rsidRDefault="004E404D">
    <w:pPr>
      <w:pStyle w:val="Footer"/>
      <w:rPr>
        <w:b/>
        <w:sz w:val="20"/>
        <w:szCs w:val="24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2127D7DA" wp14:editId="10908CC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3464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346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C0BEFB" w14:textId="77777777" w:rsidR="004E404D" w:rsidRPr="00577C4C" w:rsidRDefault="004E404D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6070A1" w:rsidRPr="006070A1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7D7DA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8" type="#_x0000_t202" style="position:absolute;margin-left:67.6pt;margin-top:0;width:118.8pt;height:26.3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gYIQIAAEEEAAAOAAAAZHJzL2Uyb0RvYy54bWysU8lu2zAQvRfoPxC815LXJILlwE3gokCQ&#10;BHCKnGmKtASQHJakLblf3yHlDWlPRS/UjN5wlveG8/tOK7IXzjdgSjoc5JQIw6FqzLakP95WX24p&#10;8YGZiikwoqQH4en94vOneWsLMYIaVCUcwSTGF60taR2CLbLM81po5gdghUFQgtMsoOu2WeVYi9m1&#10;ykZ5PstacJV1wIX3+PexB+ki5ZdS8PAipReBqJJibyGdLp2beGaLOSu2jtm64cc22D90oVljsOg5&#10;1SMLjOxc80cq3XAHHmQYcNAZSNlwkWbAaYb5h2nWNbMizYLkeHumyf+/tPx5v7avjoTuK3QoYCSk&#10;tb7w+DPO00mn4xc7JYgjhYczbaILhMdL0/z2ZoYQR2w8nswm05gmu9y2zodvAjSJRkkdypLYYvsn&#10;H/rQU0gsZmDVKJWkUYa0JZ2Np3m6cEYwuTIxViSRj2kunUcrdJuONFVJR6epNlAdcFgH/R54y1cN&#10;dvTEfHhlDoXHIXCZwwseUgFWhqNFSQ3u19/+x3jUA1FKWlykkvqfO+YEJeq7QaXuhpNJ3LzkTKY3&#10;I3TcNbK5RsxOPwDu6hCfjeXJjPFBnUzpQL/jzi9jVYSY4Vi7pOFkPoR+vfHNcLFcpiDcNcvCk1lb&#10;HlNH3iLfb907c/YoSkA5n+G0cqz4oE0fG296u9wFVCgJF3nuWUXBo4N7mqQ/vqn4EK79FHV5+Yvf&#10;AAAA//8DAFBLAwQUAAYACAAAACEAOT9kUdkAAAAEAQAADwAAAGRycy9kb3ducmV2LnhtbEyPwWrD&#10;MBBE74X+g9hCLqWR49KkuJZDCPgc4uQDFGtrO5FWxpJj9++77aW9LAwzzLzNt7Oz4o5D6DwpWC0T&#10;EEi1Nx01Cs6n8uUdRIiajLaeUMEXBtgWjw+5zoyf6Ij3KjaCSyhkWkEbY59JGeoWnQ5L3yOx9+kH&#10;pyPLoZFm0BOXOyvTJFlLpzvihVb3uG+xvlWjU+DT6dkeq1W5P0zXMjmMeKoCKrV4mncfICLO8S8M&#10;P/iMDgUzXfxIJgirgB+Jv5e99HWzBnFR8JZuQBa5/A9ffAMAAP//AwBQSwECLQAUAAYACAAAACEA&#10;toM4kv4AAADhAQAAEwAAAAAAAAAAAAAAAAAAAAAAW0NvbnRlbnRfVHlwZXNdLnhtbFBLAQItABQA&#10;BgAIAAAAIQA4/SH/1gAAAJQBAAALAAAAAAAAAAAAAAAAAC8BAABfcmVscy8ucmVsc1BLAQItABQA&#10;BgAIAAAAIQDhjOgYIQIAAEEEAAAOAAAAAAAAAAAAAAAAAC4CAABkcnMvZTJvRG9jLnhtbFBLAQIt&#10;ABQABgAIAAAAIQA5P2RR2QAAAAQBAAAPAAAAAAAAAAAAAAAAAHsEAABkcnMvZG93bnJldi54bWxQ&#10;SwUGAAAAAAQABADzAAAAgQUAAAAA&#10;" filled="f" stroked="f" strokeweight=".5pt">
              <v:textbox style="mso-fit-shape-to-text:t">
                <w:txbxContent>
                  <w:p w14:paraId="04C0BEFB" w14:textId="77777777" w:rsidR="004E404D" w:rsidRPr="00577C4C" w:rsidRDefault="004E404D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6070A1" w:rsidRPr="006070A1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CBD8" w14:textId="77777777" w:rsidR="00171C00" w:rsidRDefault="00171C00" w:rsidP="00117666">
      <w:pPr>
        <w:spacing w:after="0"/>
      </w:pPr>
      <w:r>
        <w:separator/>
      </w:r>
    </w:p>
  </w:footnote>
  <w:footnote w:type="continuationSeparator" w:id="0">
    <w:p w14:paraId="41570F88" w14:textId="77777777" w:rsidR="00171C00" w:rsidRDefault="00171C00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1EC0" w14:textId="54B92735" w:rsidR="004E404D" w:rsidRPr="007E3148" w:rsidRDefault="004E404D" w:rsidP="00A53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53055" w14:textId="1A817A43" w:rsidR="004E404D" w:rsidRPr="00A53000" w:rsidRDefault="004E404D" w:rsidP="00A53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DC69" w14:textId="77777777" w:rsidR="004E404D" w:rsidRDefault="004E404D" w:rsidP="00A53000">
    <w:pPr>
      <w:pStyle w:val="Header"/>
    </w:pPr>
    <w:r w:rsidRPr="005A1D84">
      <w:rPr>
        <w:noProof/>
        <w:color w:val="A6A6A6" w:themeColor="background1" w:themeShade="A6"/>
        <w:lang w:val="fr-FR" w:eastAsia="fr-FR"/>
      </w:rPr>
      <w:drawing>
        <wp:inline distT="0" distB="0" distL="0" distR="0" wp14:anchorId="14758C2E" wp14:editId="7C8F8B09">
          <wp:extent cx="1382534" cy="497091"/>
          <wp:effectExtent l="0" t="0" r="0" b="0"/>
          <wp:docPr id="6" name="Picture 6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9830E622"/>
    <w:lvl w:ilvl="0" w:tplc="8AA8B21E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451F"/>
    <w:multiLevelType w:val="hybridMultilevel"/>
    <w:tmpl w:val="DB54B5A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EF7BC3"/>
    <w:multiLevelType w:val="hybridMultilevel"/>
    <w:tmpl w:val="CC542A14"/>
    <w:lvl w:ilvl="0" w:tplc="78805936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412DB"/>
    <w:multiLevelType w:val="hybridMultilevel"/>
    <w:tmpl w:val="5986F0E6"/>
    <w:lvl w:ilvl="0" w:tplc="61DCC2B6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6" w15:restartNumberingAfterBreak="0">
    <w:nsid w:val="7216133E"/>
    <w:multiLevelType w:val="hybridMultilevel"/>
    <w:tmpl w:val="9D984AC2"/>
    <w:lvl w:ilvl="0" w:tplc="289EAA1C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218300">
    <w:abstractNumId w:val="3"/>
  </w:num>
  <w:num w:numId="2" w16cid:durableId="1802071578">
    <w:abstractNumId w:val="2"/>
    <w:lvlOverride w:ilvl="0"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3" w16cid:durableId="187647001">
    <w:abstractNumId w:val="2"/>
  </w:num>
  <w:num w:numId="4" w16cid:durableId="1017384773">
    <w:abstractNumId w:val="2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pStyle w:val="Heading5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 w16cid:durableId="763186165">
    <w:abstractNumId w:val="0"/>
  </w:num>
  <w:num w:numId="6" w16cid:durableId="649289290">
    <w:abstractNumId w:val="6"/>
  </w:num>
  <w:num w:numId="7" w16cid:durableId="2103410053">
    <w:abstractNumId w:val="5"/>
  </w:num>
  <w:num w:numId="8" w16cid:durableId="1154568322">
    <w:abstractNumId w:val="4"/>
  </w:num>
  <w:num w:numId="9" w16cid:durableId="195011982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420"/>
    <w:rsid w:val="000001BE"/>
    <w:rsid w:val="00015D7B"/>
    <w:rsid w:val="0002273A"/>
    <w:rsid w:val="00034304"/>
    <w:rsid w:val="00035434"/>
    <w:rsid w:val="00035EC2"/>
    <w:rsid w:val="00045678"/>
    <w:rsid w:val="000458E4"/>
    <w:rsid w:val="00062182"/>
    <w:rsid w:val="00063D84"/>
    <w:rsid w:val="0006636D"/>
    <w:rsid w:val="00077D53"/>
    <w:rsid w:val="00081394"/>
    <w:rsid w:val="00091E07"/>
    <w:rsid w:val="000B34BD"/>
    <w:rsid w:val="000C1FC4"/>
    <w:rsid w:val="000C7E2A"/>
    <w:rsid w:val="000E2543"/>
    <w:rsid w:val="000F4CFB"/>
    <w:rsid w:val="00117666"/>
    <w:rsid w:val="00120137"/>
    <w:rsid w:val="001223A7"/>
    <w:rsid w:val="001309DC"/>
    <w:rsid w:val="00134256"/>
    <w:rsid w:val="00147395"/>
    <w:rsid w:val="00152161"/>
    <w:rsid w:val="001552C9"/>
    <w:rsid w:val="00171C00"/>
    <w:rsid w:val="00177D84"/>
    <w:rsid w:val="0018396B"/>
    <w:rsid w:val="001964EF"/>
    <w:rsid w:val="001A2360"/>
    <w:rsid w:val="001B1A2C"/>
    <w:rsid w:val="001D5C23"/>
    <w:rsid w:val="001E4F08"/>
    <w:rsid w:val="001F4C07"/>
    <w:rsid w:val="00206322"/>
    <w:rsid w:val="0021653F"/>
    <w:rsid w:val="00217BA1"/>
    <w:rsid w:val="00220AEA"/>
    <w:rsid w:val="00226954"/>
    <w:rsid w:val="002368CB"/>
    <w:rsid w:val="00252FC7"/>
    <w:rsid w:val="00254D9E"/>
    <w:rsid w:val="002629A3"/>
    <w:rsid w:val="00265660"/>
    <w:rsid w:val="002677A0"/>
    <w:rsid w:val="00267D18"/>
    <w:rsid w:val="002735F2"/>
    <w:rsid w:val="002868E2"/>
    <w:rsid w:val="002869C3"/>
    <w:rsid w:val="002936E4"/>
    <w:rsid w:val="00296B88"/>
    <w:rsid w:val="002A260D"/>
    <w:rsid w:val="002B2C38"/>
    <w:rsid w:val="002C0DCB"/>
    <w:rsid w:val="002C58DA"/>
    <w:rsid w:val="002C74CA"/>
    <w:rsid w:val="002D7C71"/>
    <w:rsid w:val="002E3495"/>
    <w:rsid w:val="002F744D"/>
    <w:rsid w:val="00303DE6"/>
    <w:rsid w:val="00310124"/>
    <w:rsid w:val="00322306"/>
    <w:rsid w:val="003544FB"/>
    <w:rsid w:val="00365D63"/>
    <w:rsid w:val="0036793B"/>
    <w:rsid w:val="00372682"/>
    <w:rsid w:val="00376CC5"/>
    <w:rsid w:val="0039693B"/>
    <w:rsid w:val="003B1AEA"/>
    <w:rsid w:val="003B3C40"/>
    <w:rsid w:val="003D14A6"/>
    <w:rsid w:val="003D2F2D"/>
    <w:rsid w:val="00400868"/>
    <w:rsid w:val="0040111C"/>
    <w:rsid w:val="00401590"/>
    <w:rsid w:val="00446E4C"/>
    <w:rsid w:val="00463E3D"/>
    <w:rsid w:val="004645AE"/>
    <w:rsid w:val="004D3E33"/>
    <w:rsid w:val="004E404D"/>
    <w:rsid w:val="00510770"/>
    <w:rsid w:val="0052252B"/>
    <w:rsid w:val="005250F2"/>
    <w:rsid w:val="005653B3"/>
    <w:rsid w:val="005719AC"/>
    <w:rsid w:val="005A1D84"/>
    <w:rsid w:val="005A70EA"/>
    <w:rsid w:val="005C3963"/>
    <w:rsid w:val="005D1840"/>
    <w:rsid w:val="005D35E4"/>
    <w:rsid w:val="005D7910"/>
    <w:rsid w:val="006070A1"/>
    <w:rsid w:val="00614C68"/>
    <w:rsid w:val="0062154F"/>
    <w:rsid w:val="00621F4C"/>
    <w:rsid w:val="00625243"/>
    <w:rsid w:val="00626026"/>
    <w:rsid w:val="00631A8C"/>
    <w:rsid w:val="00651CA2"/>
    <w:rsid w:val="00653D60"/>
    <w:rsid w:val="00660D05"/>
    <w:rsid w:val="00671D9A"/>
    <w:rsid w:val="00673952"/>
    <w:rsid w:val="00686C9D"/>
    <w:rsid w:val="00695680"/>
    <w:rsid w:val="006B2D5B"/>
    <w:rsid w:val="006B7D14"/>
    <w:rsid w:val="006C186D"/>
    <w:rsid w:val="006D5B93"/>
    <w:rsid w:val="006E18DE"/>
    <w:rsid w:val="006E54C5"/>
    <w:rsid w:val="006F183D"/>
    <w:rsid w:val="00703852"/>
    <w:rsid w:val="00720AE9"/>
    <w:rsid w:val="00725A7D"/>
    <w:rsid w:val="00727093"/>
    <w:rsid w:val="0073085C"/>
    <w:rsid w:val="00746505"/>
    <w:rsid w:val="00752FD1"/>
    <w:rsid w:val="00766811"/>
    <w:rsid w:val="00790437"/>
    <w:rsid w:val="00790BB3"/>
    <w:rsid w:val="00792043"/>
    <w:rsid w:val="00797EDD"/>
    <w:rsid w:val="007B0322"/>
    <w:rsid w:val="007B47A6"/>
    <w:rsid w:val="007C0E3F"/>
    <w:rsid w:val="007C206C"/>
    <w:rsid w:val="007C5729"/>
    <w:rsid w:val="007E493F"/>
    <w:rsid w:val="007F12F1"/>
    <w:rsid w:val="008111E4"/>
    <w:rsid w:val="0081301C"/>
    <w:rsid w:val="00817DD6"/>
    <w:rsid w:val="00832F65"/>
    <w:rsid w:val="00834ACB"/>
    <w:rsid w:val="008416D4"/>
    <w:rsid w:val="008446F5"/>
    <w:rsid w:val="008629A9"/>
    <w:rsid w:val="008652C3"/>
    <w:rsid w:val="00867A05"/>
    <w:rsid w:val="0088513A"/>
    <w:rsid w:val="00893C19"/>
    <w:rsid w:val="00895308"/>
    <w:rsid w:val="008A0240"/>
    <w:rsid w:val="008A6308"/>
    <w:rsid w:val="008D6C8D"/>
    <w:rsid w:val="008E2B54"/>
    <w:rsid w:val="008E4404"/>
    <w:rsid w:val="008E58C7"/>
    <w:rsid w:val="008E7905"/>
    <w:rsid w:val="008F5021"/>
    <w:rsid w:val="00943573"/>
    <w:rsid w:val="00944FEA"/>
    <w:rsid w:val="00971B61"/>
    <w:rsid w:val="00972FA2"/>
    <w:rsid w:val="00980C31"/>
    <w:rsid w:val="009955FF"/>
    <w:rsid w:val="009D259D"/>
    <w:rsid w:val="009F3029"/>
    <w:rsid w:val="00A00487"/>
    <w:rsid w:val="00A32068"/>
    <w:rsid w:val="00A353B4"/>
    <w:rsid w:val="00A50D9D"/>
    <w:rsid w:val="00A53000"/>
    <w:rsid w:val="00A545C6"/>
    <w:rsid w:val="00A61D60"/>
    <w:rsid w:val="00A65FB6"/>
    <w:rsid w:val="00A75F87"/>
    <w:rsid w:val="00A95D8B"/>
    <w:rsid w:val="00AA6087"/>
    <w:rsid w:val="00AC0270"/>
    <w:rsid w:val="00AC3EA3"/>
    <w:rsid w:val="00AC792D"/>
    <w:rsid w:val="00B03D68"/>
    <w:rsid w:val="00B657B8"/>
    <w:rsid w:val="00B6746F"/>
    <w:rsid w:val="00B705A3"/>
    <w:rsid w:val="00B84920"/>
    <w:rsid w:val="00B8556A"/>
    <w:rsid w:val="00BB41CE"/>
    <w:rsid w:val="00BB6949"/>
    <w:rsid w:val="00BC5BDE"/>
    <w:rsid w:val="00BE132D"/>
    <w:rsid w:val="00C012A3"/>
    <w:rsid w:val="00C1313B"/>
    <w:rsid w:val="00C16F19"/>
    <w:rsid w:val="00C30EB1"/>
    <w:rsid w:val="00C52531"/>
    <w:rsid w:val="00C52A7B"/>
    <w:rsid w:val="00C6324C"/>
    <w:rsid w:val="00C679AA"/>
    <w:rsid w:val="00C724CF"/>
    <w:rsid w:val="00C75972"/>
    <w:rsid w:val="00C82792"/>
    <w:rsid w:val="00C948FD"/>
    <w:rsid w:val="00CA4B3A"/>
    <w:rsid w:val="00CB2220"/>
    <w:rsid w:val="00CB43D5"/>
    <w:rsid w:val="00CC76F9"/>
    <w:rsid w:val="00CD066B"/>
    <w:rsid w:val="00CD3ECE"/>
    <w:rsid w:val="00CD46E2"/>
    <w:rsid w:val="00D00D0B"/>
    <w:rsid w:val="00D01C2E"/>
    <w:rsid w:val="00D04B69"/>
    <w:rsid w:val="00D17FBC"/>
    <w:rsid w:val="00D2706A"/>
    <w:rsid w:val="00D40420"/>
    <w:rsid w:val="00D537FA"/>
    <w:rsid w:val="00D80D99"/>
    <w:rsid w:val="00D9503C"/>
    <w:rsid w:val="00DB233E"/>
    <w:rsid w:val="00DC065F"/>
    <w:rsid w:val="00DD73EF"/>
    <w:rsid w:val="00DE23E8"/>
    <w:rsid w:val="00DF187F"/>
    <w:rsid w:val="00E0128B"/>
    <w:rsid w:val="00E02EAC"/>
    <w:rsid w:val="00E11C78"/>
    <w:rsid w:val="00E3174F"/>
    <w:rsid w:val="00E64E17"/>
    <w:rsid w:val="00E852EA"/>
    <w:rsid w:val="00E90CAA"/>
    <w:rsid w:val="00EA3D3C"/>
    <w:rsid w:val="00EC7CC3"/>
    <w:rsid w:val="00ED38F6"/>
    <w:rsid w:val="00EE4980"/>
    <w:rsid w:val="00F03B4A"/>
    <w:rsid w:val="00F254A4"/>
    <w:rsid w:val="00F46494"/>
    <w:rsid w:val="00F4720F"/>
    <w:rsid w:val="00F47FA4"/>
    <w:rsid w:val="00F558AB"/>
    <w:rsid w:val="00F61D89"/>
    <w:rsid w:val="00F86ABB"/>
    <w:rsid w:val="00F97039"/>
    <w:rsid w:val="00FA6EA4"/>
    <w:rsid w:val="00FC2BC4"/>
    <w:rsid w:val="00FD7648"/>
    <w:rsid w:val="00FE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EA23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80D99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D80D99"/>
    <w:pPr>
      <w:numPr>
        <w:numId w:val="2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D80D99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D80D99"/>
    <w:pPr>
      <w:keepNext/>
      <w:keepLines/>
      <w:numPr>
        <w:ilvl w:val="2"/>
        <w:numId w:val="2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D80D99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D80D99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724CF"/>
    <w:rPr>
      <w:rFonts w:ascii="Times New Roman" w:hAnsi="Times New Roman"/>
      <w:i/>
      <w:iCs/>
    </w:rPr>
  </w:style>
  <w:style w:type="paragraph" w:styleId="ListParagraph">
    <w:name w:val="List Paragraph"/>
    <w:basedOn w:val="Normal"/>
    <w:uiPriority w:val="3"/>
    <w:qFormat/>
    <w:rsid w:val="00310124"/>
    <w:pPr>
      <w:numPr>
        <w:numId w:val="1"/>
      </w:numPr>
      <w:ind w:left="1434" w:hanging="357"/>
      <w:contextualSpacing/>
    </w:pPr>
    <w:rPr>
      <w:rFonts w:eastAsia="Cambria" w:cs="Times New Roman"/>
      <w:szCs w:val="24"/>
    </w:rPr>
  </w:style>
  <w:style w:type="character" w:styleId="Strong">
    <w:name w:val="Strong"/>
    <w:basedOn w:val="DefaultParagraphFont"/>
    <w:uiPriority w:val="22"/>
    <w:qFormat/>
    <w:rsid w:val="00C724CF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117666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53000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53000"/>
    <w:rPr>
      <w:rFonts w:ascii="Times New Roman" w:hAnsi="Times New Roman"/>
      <w:b/>
      <w:sz w:val="24"/>
    </w:rPr>
  </w:style>
  <w:style w:type="paragraph" w:styleId="Footer">
    <w:name w:val="footer"/>
    <w:basedOn w:val="Normal"/>
    <w:link w:val="FooterChar"/>
    <w:uiPriority w:val="99"/>
    <w:unhideWhenUsed/>
    <w:rsid w:val="00117666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17666"/>
  </w:style>
  <w:style w:type="table" w:styleId="TableGrid">
    <w:name w:val="Table Grid"/>
    <w:basedOn w:val="TableNormal"/>
    <w:uiPriority w:val="59"/>
    <w:rsid w:val="0011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11766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176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7666"/>
    <w:rPr>
      <w:vertAlign w:val="superscript"/>
    </w:rPr>
  </w:style>
  <w:style w:type="paragraph" w:styleId="Caption">
    <w:name w:val="caption"/>
    <w:basedOn w:val="Normal"/>
    <w:next w:val="NoSpacing"/>
    <w:uiPriority w:val="35"/>
    <w:unhideWhenUsed/>
    <w:qFormat/>
    <w:rsid w:val="00A53000"/>
    <w:pPr>
      <w:keepNext/>
    </w:pPr>
    <w:rPr>
      <w:rFonts w:cs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1176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17666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unhideWhenUsed/>
    <w:rsid w:val="00117666"/>
  </w:style>
  <w:style w:type="paragraph" w:styleId="EndnoteText">
    <w:name w:val="endnote text"/>
    <w:basedOn w:val="Normal"/>
    <w:link w:val="EndnoteTextChar"/>
    <w:semiHidden/>
    <w:unhideWhenUsed/>
    <w:rsid w:val="00CD066B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D066B"/>
    <w:rPr>
      <w:sz w:val="20"/>
      <w:szCs w:val="20"/>
    </w:rPr>
  </w:style>
  <w:style w:type="character" w:styleId="EndnoteReference">
    <w:name w:val="endnote reference"/>
    <w:basedOn w:val="DefaultParagraphFont"/>
    <w:unhideWhenUsed/>
    <w:rsid w:val="00CD066B"/>
    <w:rPr>
      <w:vertAlign w:val="superscript"/>
    </w:rPr>
  </w:style>
  <w:style w:type="character" w:styleId="CommentReference">
    <w:name w:val="annotation reference"/>
    <w:basedOn w:val="DefaultParagraphFont"/>
    <w:unhideWhenUsed/>
    <w:rsid w:val="00725A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5A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5A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25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5A7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A1D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6D5B93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D80D99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80D99"/>
    <w:rPr>
      <w:rFonts w:ascii="Times New Roman" w:hAnsi="Times New Roman" w:cs="Times New Roman"/>
      <w:b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C0270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1CA2"/>
    <w:rPr>
      <w:rFonts w:ascii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2"/>
    <w:rsid w:val="005D1840"/>
    <w:rPr>
      <w:rFonts w:ascii="Times New Roman" w:eastAsiaTheme="majorEastAsia" w:hAnsi="Times New Roman" w:cstheme="majorBidi"/>
      <w:b/>
      <w:sz w:val="24"/>
      <w:szCs w:val="24"/>
    </w:rPr>
  </w:style>
  <w:style w:type="paragraph" w:styleId="NoSpacing">
    <w:name w:val="No Spacing"/>
    <w:uiPriority w:val="99"/>
    <w:unhideWhenUsed/>
    <w:qFormat/>
    <w:rsid w:val="00A5300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651CA2"/>
  </w:style>
  <w:style w:type="character" w:styleId="SubtleEmphasis">
    <w:name w:val="Subtle Emphasis"/>
    <w:basedOn w:val="DefaultParagraphFont"/>
    <w:uiPriority w:val="19"/>
    <w:qFormat/>
    <w:rsid w:val="00C724CF"/>
    <w:rPr>
      <w:rFonts w:ascii="Times New Roman" w:hAnsi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unhideWhenUsed/>
    <w:rsid w:val="00C724CF"/>
    <w:rPr>
      <w:rFonts w:ascii="Times New Roman" w:hAnsi="Times New Roman"/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C724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24CF"/>
    <w:rPr>
      <w:rFonts w:ascii="Times New Roman" w:hAnsi="Times New Roman"/>
      <w:i/>
      <w:iCs/>
      <w:color w:val="404040" w:themeColor="text1" w:themeTint="BF"/>
      <w:sz w:val="24"/>
    </w:rPr>
  </w:style>
  <w:style w:type="character" w:styleId="IntenseReference">
    <w:name w:val="Intense Reference"/>
    <w:basedOn w:val="DefaultParagraphFont"/>
    <w:uiPriority w:val="32"/>
    <w:qFormat/>
    <w:rsid w:val="00C724CF"/>
    <w:rPr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qFormat/>
    <w:rsid w:val="00C724CF"/>
    <w:rPr>
      <w:rFonts w:ascii="Times New Roman" w:hAnsi="Times New Roman"/>
      <w:b/>
      <w:bCs/>
      <w:i/>
      <w:iCs/>
      <w:spacing w:val="5"/>
    </w:rPr>
  </w:style>
  <w:style w:type="numbering" w:customStyle="1" w:styleId="Headings">
    <w:name w:val="Headings"/>
    <w:uiPriority w:val="99"/>
    <w:rsid w:val="00D80D99"/>
    <w:pPr>
      <w:numPr>
        <w:numId w:val="3"/>
      </w:numPr>
    </w:pPr>
  </w:style>
  <w:style w:type="paragraph" w:styleId="Revision">
    <w:name w:val="Revision"/>
    <w:hidden/>
    <w:uiPriority w:val="99"/>
    <w:semiHidden/>
    <w:rsid w:val="00A545C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95308"/>
    <w:rPr>
      <w:color w:val="605E5C"/>
      <w:shd w:val="clear" w:color="auto" w:fill="E1DFDD"/>
    </w:rPr>
  </w:style>
  <w:style w:type="table" w:customStyle="1" w:styleId="MDPI41threelinetable">
    <w:name w:val="MDPI_4.1_three_line_table"/>
    <w:basedOn w:val="TableNormal"/>
    <w:uiPriority w:val="99"/>
    <w:rsid w:val="00254D9E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normaltextrun">
    <w:name w:val="normaltextrun"/>
    <w:basedOn w:val="DefaultParagraphFont"/>
    <w:rsid w:val="00254D9E"/>
  </w:style>
  <w:style w:type="paragraph" w:customStyle="1" w:styleId="paragraph">
    <w:name w:val="paragraph"/>
    <w:basedOn w:val="Normal"/>
    <w:rsid w:val="00254D9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eop">
    <w:name w:val="eop"/>
    <w:basedOn w:val="DefaultParagraphFont"/>
    <w:rsid w:val="00254D9E"/>
  </w:style>
  <w:style w:type="paragraph" w:customStyle="1" w:styleId="MDPI13authornames">
    <w:name w:val="MDPI_1.3_authornames"/>
    <w:next w:val="Normal"/>
    <w:qFormat/>
    <w:rsid w:val="00254D9E"/>
    <w:pPr>
      <w:adjustRightInd w:val="0"/>
      <w:snapToGrid w:val="0"/>
      <w:spacing w:after="360" w:line="260" w:lineRule="atLeast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6affiliation">
    <w:name w:val="MDPI_1.6_affiliation"/>
    <w:qFormat/>
    <w:rsid w:val="00254D9E"/>
    <w:pPr>
      <w:adjustRightInd w:val="0"/>
      <w:snapToGrid w:val="0"/>
      <w:spacing w:after="0" w:line="200" w:lineRule="atLeast"/>
      <w:ind w:left="2806" w:hanging="198"/>
      <w:jc w:val="both"/>
    </w:pPr>
    <w:rPr>
      <w:rFonts w:ascii="Palatino Linotype" w:eastAsia="Times New Roman" w:hAnsi="Palatino Linotype" w:cs="Times New Roman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B03D68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2C0DCB"/>
    <w:pPr>
      <w:adjustRightInd w:val="0"/>
      <w:snapToGrid w:val="0"/>
      <w:spacing w:before="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eastAsia="de-DE" w:bidi="en-US"/>
    </w:rPr>
  </w:style>
  <w:style w:type="paragraph" w:customStyle="1" w:styleId="MDPI61Citation">
    <w:name w:val="MDPI_6.1_Citation"/>
    <w:qFormat/>
    <w:rsid w:val="002C0DCB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eastAsia="zh-CN"/>
    </w:rPr>
  </w:style>
  <w:style w:type="paragraph" w:customStyle="1" w:styleId="MDPI15academiceditor">
    <w:name w:val="MDPI_1.5_academic_editor"/>
    <w:qFormat/>
    <w:rsid w:val="002C0DCB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eastAsia="de-DE" w:bidi="en-US"/>
    </w:rPr>
  </w:style>
  <w:style w:type="paragraph" w:customStyle="1" w:styleId="MDPI72Copyright">
    <w:name w:val="MDPI_7.2_Copyright"/>
    <w:qFormat/>
    <w:rsid w:val="002C0DCB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sz w:val="14"/>
      <w:szCs w:val="20"/>
      <w:lang w:val="en-GB" w:eastAsia="en-GB"/>
    </w:rPr>
  </w:style>
  <w:style w:type="paragraph" w:customStyle="1" w:styleId="MDPI21heading1">
    <w:name w:val="MDPI_2.1_heading1"/>
    <w:qFormat/>
    <w:rsid w:val="00C1313B"/>
    <w:pPr>
      <w:adjustRightInd w:val="0"/>
      <w:snapToGrid w:val="0"/>
      <w:spacing w:before="240" w:after="60" w:line="228" w:lineRule="auto"/>
      <w:ind w:left="2608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character" w:customStyle="1" w:styleId="wacimagecontainer">
    <w:name w:val="wacimagecontainer"/>
    <w:basedOn w:val="DefaultParagraphFont"/>
    <w:rsid w:val="008416D4"/>
  </w:style>
  <w:style w:type="paragraph" w:customStyle="1" w:styleId="MDPI11articletype">
    <w:name w:val="MDPI_1.1_article_type"/>
    <w:next w:val="Normal"/>
    <w:qFormat/>
    <w:rsid w:val="00DB233E"/>
    <w:pPr>
      <w:adjustRightInd w:val="0"/>
      <w:snapToGrid w:val="0"/>
      <w:spacing w:before="240" w:after="0" w:line="240" w:lineRule="auto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DB233E"/>
    <w:pPr>
      <w:adjustRightInd w:val="0"/>
      <w:snapToGrid w:val="0"/>
      <w:spacing w:after="240" w:line="24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8keywords">
    <w:name w:val="MDPI_1.8_keywords"/>
    <w:next w:val="Normal"/>
    <w:qFormat/>
    <w:rsid w:val="00DB233E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eastAsia="de-DE" w:bidi="en-US"/>
    </w:rPr>
  </w:style>
  <w:style w:type="paragraph" w:customStyle="1" w:styleId="MDPI19line">
    <w:name w:val="MDPI_1.9_line"/>
    <w:qFormat/>
    <w:rsid w:val="00DB233E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DB233E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headerjournallogo">
    <w:name w:val="MDPI_header_journal_logo"/>
    <w:qFormat/>
    <w:rsid w:val="00DB233E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DB233E"/>
    <w:pPr>
      <w:ind w:firstLine="0"/>
    </w:pPr>
  </w:style>
  <w:style w:type="paragraph" w:customStyle="1" w:styleId="MDPI31text">
    <w:name w:val="MDPI_3.1_text"/>
    <w:qFormat/>
    <w:rsid w:val="00DB233E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DB233E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DB233E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DB233E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DB233E"/>
    <w:pPr>
      <w:numPr>
        <w:numId w:val="7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DB233E"/>
    <w:pPr>
      <w:numPr>
        <w:numId w:val="5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DB233E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DB233E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tablecaption">
    <w:name w:val="MDPI_4.1_table_caption"/>
    <w:qFormat/>
    <w:rsid w:val="00DB233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DB233E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43tablefooter">
    <w:name w:val="MDPI_4.3_table_footer"/>
    <w:next w:val="MDPI31text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51figurecaption">
    <w:name w:val="MDPI_5.1_figure_caption"/>
    <w:qFormat/>
    <w:rsid w:val="00DB233E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DB233E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23heading3">
    <w:name w:val="MDPI_2.3_heading3"/>
    <w:qFormat/>
    <w:rsid w:val="00DB233E"/>
    <w:pPr>
      <w:adjustRightInd w:val="0"/>
      <w:snapToGrid w:val="0"/>
      <w:spacing w:before="60" w:after="60" w:line="228" w:lineRule="auto"/>
      <w:ind w:left="2608"/>
      <w:jc w:val="both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B233E"/>
    <w:pPr>
      <w:adjustRightInd w:val="0"/>
      <w:snapToGrid w:val="0"/>
      <w:spacing w:before="60" w:after="60" w:line="228" w:lineRule="auto"/>
      <w:ind w:left="2608"/>
      <w:jc w:val="both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qFormat/>
    <w:rsid w:val="00DB233E"/>
    <w:pPr>
      <w:numPr>
        <w:numId w:val="8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table" w:customStyle="1" w:styleId="Tableausimple41">
    <w:name w:val="Tableau simple 41"/>
    <w:basedOn w:val="TableNormal"/>
    <w:uiPriority w:val="44"/>
    <w:rsid w:val="00DB233E"/>
    <w:pPr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DB233E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81theorem">
    <w:name w:val="MDPI_8.1_theorem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62BackMatter">
    <w:name w:val="MDPI_6.2_BackMatter"/>
    <w:qFormat/>
    <w:rsid w:val="00DB233E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63Notes">
    <w:name w:val="MDPI_6.3_Notes"/>
    <w:qFormat/>
    <w:rsid w:val="00DB233E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19classification">
    <w:name w:val="MDPI_1.9_classification"/>
    <w:qFormat/>
    <w:rsid w:val="00DB233E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DB233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eastAsia="zh-CN" w:bidi="en-US"/>
    </w:rPr>
  </w:style>
  <w:style w:type="paragraph" w:customStyle="1" w:styleId="MDPI511onefigurecaption">
    <w:name w:val="MDPI_5.1.1_one_figure_caption"/>
    <w:qFormat/>
    <w:rsid w:val="00DB233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73CopyrightImage">
    <w:name w:val="MDPI_7.3_CopyrightImage"/>
    <w:rsid w:val="00DB233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equationFram">
    <w:name w:val="MDPI_equationFram"/>
    <w:qFormat/>
    <w:rsid w:val="00DB233E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DB233E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DB233E"/>
    <w:pPr>
      <w:tabs>
        <w:tab w:val="right" w:pos="8845"/>
      </w:tabs>
      <w:spacing w:after="0" w:line="160" w:lineRule="exact"/>
      <w:jc w:val="both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DB2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DB233E"/>
    <w:pPr>
      <w:spacing w:after="240" w:line="240" w:lineRule="auto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mdpilogo">
    <w:name w:val="MDPI_header_mdpi_logo"/>
    <w:qFormat/>
    <w:rsid w:val="00DB233E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table" w:customStyle="1" w:styleId="MDPITable">
    <w:name w:val="MDPI_Table"/>
    <w:basedOn w:val="TableNormal"/>
    <w:uiPriority w:val="99"/>
    <w:rsid w:val="00DB233E"/>
    <w:pPr>
      <w:spacing w:after="0" w:line="240" w:lineRule="auto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DB233E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DB2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customStyle="1" w:styleId="apple-converted-space">
    <w:name w:val="apple-converted-space"/>
    <w:rsid w:val="00DB233E"/>
  </w:style>
  <w:style w:type="paragraph" w:styleId="Bibliography">
    <w:name w:val="Bibliography"/>
    <w:basedOn w:val="Normal"/>
    <w:next w:val="Normal"/>
    <w:uiPriority w:val="37"/>
    <w:semiHidden/>
    <w:unhideWhenUsed/>
    <w:rsid w:val="00DB233E"/>
    <w:pPr>
      <w:spacing w:before="0" w:after="0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BodyText">
    <w:name w:val="Body Text"/>
    <w:link w:val="BodyTextChar"/>
    <w:rsid w:val="00DB233E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DB233E"/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paragraph" w:customStyle="1" w:styleId="MsoFootnoteText0">
    <w:name w:val="MsoFootnoteText"/>
    <w:basedOn w:val="NormalWeb"/>
    <w:qFormat/>
    <w:rsid w:val="00DB233E"/>
    <w:pPr>
      <w:spacing w:before="0" w:beforeAutospacing="0" w:after="0" w:afterAutospacing="0"/>
      <w:jc w:val="both"/>
    </w:pPr>
    <w:rPr>
      <w:rFonts w:eastAsia="SimSun"/>
      <w:noProof/>
      <w:color w:val="000000"/>
      <w:sz w:val="20"/>
      <w:lang w:eastAsia="zh-CN"/>
    </w:rPr>
  </w:style>
  <w:style w:type="character" w:styleId="PageNumber">
    <w:name w:val="page number"/>
    <w:rsid w:val="00DB233E"/>
  </w:style>
  <w:style w:type="character" w:styleId="PlaceholderText">
    <w:name w:val="Placeholder Text"/>
    <w:uiPriority w:val="99"/>
    <w:semiHidden/>
    <w:rsid w:val="00DB233E"/>
    <w:rPr>
      <w:color w:val="808080"/>
    </w:rPr>
  </w:style>
  <w:style w:type="paragraph" w:customStyle="1" w:styleId="MDPI71FootNotes">
    <w:name w:val="MDPI_7.1_FootNotes"/>
    <w:qFormat/>
    <w:rsid w:val="00DB233E"/>
    <w:pPr>
      <w:numPr>
        <w:numId w:val="6"/>
      </w:numPr>
      <w:adjustRightInd w:val="0"/>
      <w:snapToGrid w:val="0"/>
      <w:spacing w:after="0" w:line="228" w:lineRule="auto"/>
      <w:jc w:val="both"/>
    </w:pPr>
    <w:rPr>
      <w:rFonts w:ascii="Palatino Linotype" w:eastAsiaTheme="minorEastAsia" w:hAnsi="Palatino Linotype" w:cs="Times New Roman"/>
      <w:noProof/>
      <w:color w:val="000000"/>
      <w:sz w:val="18"/>
      <w:szCs w:val="20"/>
      <w:lang w:eastAsia="zh-CN"/>
    </w:rPr>
  </w:style>
  <w:style w:type="paragraph" w:customStyle="1" w:styleId="msonormal0">
    <w:name w:val="msonormal"/>
    <w:basedOn w:val="Normal"/>
    <w:rsid w:val="00DB233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textrun">
    <w:name w:val="textrun"/>
    <w:basedOn w:val="DefaultParagraphFont"/>
    <w:rsid w:val="00DB233E"/>
  </w:style>
  <w:style w:type="character" w:customStyle="1" w:styleId="linebreakblob">
    <w:name w:val="linebreakblob"/>
    <w:basedOn w:val="DefaultParagraphFont"/>
    <w:rsid w:val="00DB233E"/>
  </w:style>
  <w:style w:type="character" w:customStyle="1" w:styleId="scxw50762403">
    <w:name w:val="scxw50762403"/>
    <w:basedOn w:val="DefaultParagraphFont"/>
    <w:rsid w:val="00DB233E"/>
  </w:style>
  <w:style w:type="paragraph" w:customStyle="1" w:styleId="outlineelement">
    <w:name w:val="outlineelement"/>
    <w:basedOn w:val="Normal"/>
    <w:rsid w:val="00DB233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named-content">
    <w:name w:val="named-content"/>
    <w:basedOn w:val="DefaultParagraphFont"/>
    <w:rsid w:val="006F1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frontier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FRONDOC-1086935359-10120</_dlc_DocId>
    <_dlc_DocIdUrl xmlns="26005759-6815-4540-b8ea-913958d74f23">
      <Url>https://frontiersin.sharepoint.com/Publishing/PubOps/Production/_layouts/15/DocIdRedir.aspx?ID=FRONDOC-1086935359-10120</Url>
      <Description>FRONDOC-1086935359-10120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6fd1d3709ebdae3c6e0eeb2d23db798b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830d6d9b807b871f8ec19ed92d251fd0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F9E78B-9130-4244-A349-202827F293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0633FE-2C4D-43D3-9027-7B70B5BC8799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3.xml><?xml version="1.0" encoding="utf-8"?>
<ds:datastoreItem xmlns:ds="http://schemas.openxmlformats.org/officeDocument/2006/customXml" ds:itemID="{618B1E64-251D-434C-A9A0-FCA424DE54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7FD6E-73F0-4542-8474-D6680317EF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D19558-80B8-407F-9A85-A5582859B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frontiers_template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Tours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</dc:creator>
  <cp:lastModifiedBy>Adaeze Catherine Awogu</cp:lastModifiedBy>
  <cp:revision>3</cp:revision>
  <cp:lastPrinted>2024-02-26T19:19:00Z</cp:lastPrinted>
  <dcterms:created xsi:type="dcterms:W3CDTF">2024-04-04T13:39:00Z</dcterms:created>
  <dcterms:modified xsi:type="dcterms:W3CDTF">2024-04-04T13:40:00Z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1f20ac40-4545-4ae8-9e88-2ffc72570862</vt:lpwstr>
  </property>
  <property fmtid="{D5CDD505-2E9C-101B-9397-08002B2CF9AE}" pid="4" name="Order">
    <vt:r8>1012000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